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05F2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《江门市台山市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都斛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镇国土空间总体规划（2021-2035年）》</w:t>
      </w:r>
    </w:p>
    <w:p w14:paraId="3E2A97D6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听证参加人报名表</w:t>
      </w:r>
    </w:p>
    <w:p w14:paraId="0504D162">
      <w:pPr>
        <w:rPr>
          <w:rFonts w:hint="eastAsia" w:ascii="宋体" w:hAnsi="宋体" w:eastAsia="宋体"/>
        </w:rPr>
      </w:pPr>
    </w:p>
    <w:p w14:paraId="21A8A17E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填报日期： 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73"/>
        <w:gridCol w:w="2042"/>
        <w:gridCol w:w="1585"/>
        <w:gridCol w:w="954"/>
        <w:gridCol w:w="1036"/>
      </w:tblGrid>
      <w:tr w14:paraId="410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740232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64" w:type="pct"/>
            <w:noWrap/>
          </w:tcPr>
          <w:p w14:paraId="529263B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550852A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930" w:type="pct"/>
            <w:noWrap/>
          </w:tcPr>
          <w:p w14:paraId="3B587F9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560" w:type="pct"/>
            <w:noWrap/>
          </w:tcPr>
          <w:p w14:paraId="4D241F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8" w:type="pct"/>
            <w:noWrap/>
          </w:tcPr>
          <w:p w14:paraId="7DC9C7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6545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3C996E4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64" w:type="pct"/>
            <w:noWrap/>
          </w:tcPr>
          <w:p w14:paraId="6527914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39FD06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098" w:type="pct"/>
            <w:gridSpan w:val="3"/>
            <w:noWrap/>
          </w:tcPr>
          <w:p w14:paraId="3AE4596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F1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3A135E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062" w:type="pct"/>
            <w:gridSpan w:val="2"/>
            <w:vMerge w:val="restart"/>
            <w:noWrap/>
          </w:tcPr>
          <w:p w14:paraId="14126DA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204607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</w:t>
            </w:r>
          </w:p>
        </w:tc>
        <w:tc>
          <w:tcPr>
            <w:tcW w:w="1168" w:type="pct"/>
            <w:gridSpan w:val="2"/>
            <w:noWrap/>
          </w:tcPr>
          <w:p w14:paraId="1CF507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187F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3231029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Merge w:val="continue"/>
          </w:tcPr>
          <w:p w14:paraId="1D3C26C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0" w:type="pct"/>
            <w:noWrap/>
          </w:tcPr>
          <w:p w14:paraId="27A9742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168" w:type="pct"/>
            <w:gridSpan w:val="2"/>
            <w:noWrap/>
          </w:tcPr>
          <w:p w14:paraId="2ADA6C7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02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BA9A2E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居住地址</w:t>
            </w:r>
          </w:p>
        </w:tc>
        <w:tc>
          <w:tcPr>
            <w:tcW w:w="4160" w:type="pct"/>
            <w:gridSpan w:val="5"/>
            <w:noWrap/>
          </w:tcPr>
          <w:p w14:paraId="35DB10C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5B2E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BA958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062" w:type="pct"/>
            <w:gridSpan w:val="2"/>
            <w:noWrap/>
          </w:tcPr>
          <w:p w14:paraId="0AC7C49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CCDB72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168" w:type="pct"/>
            <w:gridSpan w:val="2"/>
            <w:noWrap/>
          </w:tcPr>
          <w:p w14:paraId="6AF885B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27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2A7BFDB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  <w:p w14:paraId="30121C2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864" w:type="pct"/>
            <w:noWrap/>
          </w:tcPr>
          <w:p w14:paraId="41CE5C7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1198" w:type="pct"/>
            <w:noWrap/>
          </w:tcPr>
          <w:p w14:paraId="24BDC4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1F15297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168" w:type="pct"/>
            <w:gridSpan w:val="2"/>
            <w:noWrap/>
          </w:tcPr>
          <w:p w14:paraId="09E5730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4A1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  <w:noWrap/>
          </w:tcPr>
          <w:p w14:paraId="219B139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4" w:type="pct"/>
            <w:noWrap/>
          </w:tcPr>
          <w:p w14:paraId="554C8B6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1198" w:type="pct"/>
            <w:noWrap/>
          </w:tcPr>
          <w:p w14:paraId="748C198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3DBC0B3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168" w:type="pct"/>
            <w:gridSpan w:val="2"/>
            <w:noWrap/>
          </w:tcPr>
          <w:p w14:paraId="7207E9D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B5A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02" w:type="pct"/>
            <w:gridSpan w:val="3"/>
            <w:vMerge w:val="restart"/>
            <w:noWrap/>
          </w:tcPr>
          <w:p w14:paraId="40794E0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向社会公开的联系方式（电话或邮箱）</w:t>
            </w:r>
          </w:p>
        </w:tc>
        <w:tc>
          <w:tcPr>
            <w:tcW w:w="2098" w:type="pct"/>
            <w:gridSpan w:val="3"/>
            <w:vMerge w:val="restart"/>
            <w:noWrap/>
          </w:tcPr>
          <w:p w14:paraId="08B2B87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0CC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02" w:type="pct"/>
            <w:gridSpan w:val="3"/>
            <w:vMerge w:val="continue"/>
          </w:tcPr>
          <w:p w14:paraId="62E2E65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pct"/>
            <w:gridSpan w:val="3"/>
            <w:vMerge w:val="continue"/>
          </w:tcPr>
          <w:p w14:paraId="35AC447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23C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38FBDD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报名类型</w:t>
            </w:r>
          </w:p>
        </w:tc>
        <w:tc>
          <w:tcPr>
            <w:tcW w:w="4160" w:type="pct"/>
            <w:gridSpan w:val="5"/>
            <w:noWrap/>
          </w:tcPr>
          <w:p w14:paraId="6C71D9D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□听证代表           □听证旁听人</w:t>
            </w:r>
          </w:p>
        </w:tc>
      </w:tr>
      <w:tr w14:paraId="014C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6"/>
            <w:vMerge w:val="restart"/>
          </w:tcPr>
          <w:p w14:paraId="0F83646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声明：本人符合听证参加人报名条件，自愿报名，并对所提供信息的真实性负责;并承诺遵守听证会各项纪律和注意事项。</w:t>
            </w:r>
          </w:p>
          <w:p w14:paraId="646C1DE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BA1AFA">
            <w:pPr>
              <w:spacing w:line="360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报名人确认签名：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201C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6"/>
            <w:vMerge w:val="continue"/>
          </w:tcPr>
          <w:p w14:paraId="7A2E342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8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000" w:type="pct"/>
            <w:gridSpan w:val="6"/>
            <w:vMerge w:val="continue"/>
          </w:tcPr>
          <w:p w14:paraId="7EFD278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0B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0000DD1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</w:t>
            </w:r>
          </w:p>
        </w:tc>
        <w:tc>
          <w:tcPr>
            <w:tcW w:w="4160" w:type="pct"/>
            <w:gridSpan w:val="5"/>
            <w:vMerge w:val="restart"/>
            <w:noWrap/>
          </w:tcPr>
          <w:p w14:paraId="4F529C2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  <w:p w14:paraId="53DB53B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5EE1DAF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2C80F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C2E31FD">
            <w:pPr>
              <w:wordWrap w:val="0"/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单位（盖章）：                </w:t>
            </w:r>
          </w:p>
        </w:tc>
      </w:tr>
      <w:tr w14:paraId="74DB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2B3D515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6A6579D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41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93A991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781068F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F74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62CF20B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3F2782E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9C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07C92F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161F9ED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D82042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 w14:paraId="3E2B85A4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1.请按上述要求详细填写，带“*”号的项目为必填项。</w:t>
      </w:r>
    </w:p>
    <w:p w14:paraId="3B1A063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2.听证会参加人员名单确定后，“姓名”、“工作单位”、“职业”、“向社会公开的联系方式”栏的内容将向社会公告。</w:t>
      </w:r>
    </w:p>
    <w:p w14:paraId="0AB0FD0D"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 w14:paraId="6DA5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2"/>
            <w:vAlign w:val="center"/>
          </w:tcPr>
          <w:p w14:paraId="3406382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报名人对听证事项的基本意见</w:t>
            </w:r>
          </w:p>
        </w:tc>
      </w:tr>
      <w:tr w14:paraId="4A85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8" w:type="dxa"/>
            <w:vAlign w:val="center"/>
          </w:tcPr>
          <w:p w14:paraId="6EA62A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77A9DCB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</w:tr>
      <w:tr w14:paraId="2D3B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982797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D7BB0D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AF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E521E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5F6B1B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B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CBF19A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5A4907B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A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254531C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6A933D4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B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0A643E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4588D74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7D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54C93F3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478BC12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74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BA0BC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107033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06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F5900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1464D3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44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0746B45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3E80F52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05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1505A5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4AA442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FB59928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31CBDF5B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2158B691"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报名人签名：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</w:p>
    <w:p w14:paraId="76825517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C"/>
    <w:rsid w:val="00084E2C"/>
    <w:rsid w:val="001206FA"/>
    <w:rsid w:val="001B5055"/>
    <w:rsid w:val="004E727E"/>
    <w:rsid w:val="00AA0781"/>
    <w:rsid w:val="10A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3</Lines>
  <Paragraphs>1</Paragraphs>
  <TotalTime>32</TotalTime>
  <ScaleCrop>false</ScaleCrop>
  <LinksUpToDate>false</LinksUpToDate>
  <CharactersWithSpaces>435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2024-07-17T09:15:00Z</dcterms:created>
  <dc:creator>WSX</dc:creator>
  <cp:lastModifiedBy>siu</cp:lastModifiedBy>
  <dcterms:modified xsi:type="dcterms:W3CDTF">2025-06-20T08:10:46Z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eyJoZGlkIjoiNTJkZWJhMGJlYWFjMjk5MDY4ZWUzM2Q2NzgzNTcxYTAiLCJ1c2VySWQiOiIyODU2NDMyMTkifQ==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A1B9E607DC5C4938A4252BDFE18E76B8_12</vt:lpwstr>
  </property>
</Properties>
</file>